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D556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D556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D556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30</w:t>
      </w:r>
      <w:r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24106" w:rsidRPr="00B12531" w:rsidRDefault="00424106" w:rsidP="00424106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цільової програми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розвитку вторинної (спеціалізованої)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125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медичної допомоги на 2020 рік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24106" w:rsidRDefault="00424106" w:rsidP="00424106">
      <w:pPr>
        <w:jc w:val="both"/>
        <w:rPr>
          <w:sz w:val="26"/>
          <w:szCs w:val="26"/>
          <w:lang w:val="uk-UA"/>
        </w:rPr>
      </w:pPr>
    </w:p>
    <w:p w:rsidR="00424106" w:rsidRDefault="00424106" w:rsidP="00424106">
      <w:pPr>
        <w:jc w:val="both"/>
        <w:rPr>
          <w:sz w:val="26"/>
          <w:szCs w:val="26"/>
          <w:lang w:val="uk-UA"/>
        </w:rPr>
      </w:pPr>
    </w:p>
    <w:p w:rsidR="00424106" w:rsidRPr="002B7CB8" w:rsidRDefault="00424106" w:rsidP="00424106">
      <w:pPr>
        <w:jc w:val="both"/>
        <w:rPr>
          <w:sz w:val="26"/>
          <w:szCs w:val="26"/>
          <w:lang w:val="uk-UA"/>
        </w:rPr>
      </w:pPr>
      <w:r w:rsidRPr="002B7CB8">
        <w:rPr>
          <w:sz w:val="26"/>
          <w:szCs w:val="26"/>
          <w:lang w:val="uk-UA"/>
        </w:rPr>
        <w:t xml:space="preserve">               Розглянувши  клопотання КНП «Калуська ЦРЛ» щодо поліпшення матеріально-технічної бази   та придбання обладнання для </w:t>
      </w:r>
      <w:proofErr w:type="spellStart"/>
      <w:r w:rsidRPr="002B7CB8">
        <w:rPr>
          <w:sz w:val="26"/>
          <w:szCs w:val="26"/>
          <w:lang w:val="uk-UA"/>
        </w:rPr>
        <w:t>малоінвазивної</w:t>
      </w:r>
      <w:proofErr w:type="spellEnd"/>
      <w:r w:rsidRPr="002B7CB8">
        <w:rPr>
          <w:sz w:val="26"/>
          <w:szCs w:val="26"/>
          <w:lang w:val="uk-UA"/>
        </w:rPr>
        <w:t xml:space="preserve"> хірургії медичного закладу, </w:t>
      </w:r>
      <w:r w:rsidRPr="00424106">
        <w:rPr>
          <w:sz w:val="26"/>
          <w:szCs w:val="26"/>
          <w:lang w:val="uk-UA"/>
        </w:rPr>
        <w:t xml:space="preserve">відповідно до ст. 26 Закону України </w:t>
      </w:r>
      <w:proofErr w:type="spellStart"/>
      <w:r w:rsidRPr="00424106">
        <w:rPr>
          <w:sz w:val="26"/>
          <w:szCs w:val="26"/>
          <w:lang w:val="uk-UA"/>
        </w:rPr>
        <w:t>“Про</w:t>
      </w:r>
      <w:proofErr w:type="spellEnd"/>
      <w:r w:rsidRPr="0042410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24106">
        <w:rPr>
          <w:sz w:val="26"/>
          <w:szCs w:val="26"/>
          <w:lang w:val="uk-UA"/>
        </w:rPr>
        <w:t>Україні”</w:t>
      </w:r>
      <w:proofErr w:type="spellEnd"/>
      <w:r w:rsidRPr="00424106">
        <w:rPr>
          <w:sz w:val="26"/>
          <w:szCs w:val="26"/>
          <w:lang w:val="uk-UA"/>
        </w:rPr>
        <w:t xml:space="preserve">, </w:t>
      </w:r>
      <w:r w:rsidRPr="002B7CB8">
        <w:rPr>
          <w:sz w:val="26"/>
          <w:szCs w:val="26"/>
          <w:lang w:val="uk-UA"/>
        </w:rPr>
        <w:t>враховуючи рекомендації постійних комісій міської ради, міська рада</w:t>
      </w:r>
    </w:p>
    <w:p w:rsidR="00424106" w:rsidRDefault="00424106" w:rsidP="00424106">
      <w:pPr>
        <w:rPr>
          <w:b/>
          <w:sz w:val="26"/>
          <w:szCs w:val="26"/>
          <w:lang w:val="uk-UA"/>
        </w:rPr>
      </w:pPr>
    </w:p>
    <w:p w:rsidR="00424106" w:rsidRDefault="00424106" w:rsidP="00424106">
      <w:pPr>
        <w:rPr>
          <w:b/>
          <w:sz w:val="26"/>
          <w:szCs w:val="26"/>
          <w:lang w:val="uk-UA"/>
        </w:rPr>
      </w:pPr>
      <w:r w:rsidRPr="004214B5">
        <w:rPr>
          <w:b/>
          <w:sz w:val="26"/>
          <w:szCs w:val="26"/>
          <w:lang w:val="uk-UA"/>
        </w:rPr>
        <w:t>ВИРІШИЛА:</w:t>
      </w:r>
    </w:p>
    <w:p w:rsidR="00424106" w:rsidRPr="004214B5" w:rsidRDefault="00424106" w:rsidP="00424106">
      <w:pPr>
        <w:rPr>
          <w:b/>
          <w:sz w:val="26"/>
          <w:szCs w:val="26"/>
          <w:lang w:val="uk-UA"/>
        </w:rPr>
      </w:pPr>
    </w:p>
    <w:p w:rsidR="00424106" w:rsidRPr="002474AF" w:rsidRDefault="00424106" w:rsidP="00424106">
      <w:pPr>
        <w:numPr>
          <w:ilvl w:val="0"/>
          <w:numId w:val="50"/>
        </w:numPr>
        <w:spacing w:after="200" w:line="276" w:lineRule="auto"/>
        <w:ind w:left="0" w:firstLine="567"/>
        <w:jc w:val="both"/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>Внести зміни до цільової програми розвитку вторинної (спеціалізованої) медичної допомоги на 2020 рік, затвердженої рішенням міської ради  № 2785 від 20.12.2019 р., в частині «Перелік заходів, обсяги та джерела фінансування», виклавши його в новій редакції (додається).</w:t>
      </w:r>
    </w:p>
    <w:p w:rsidR="00424106" w:rsidRPr="002474AF" w:rsidRDefault="00424106" w:rsidP="00424106">
      <w:pPr>
        <w:pStyle w:val="ac"/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2474A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Контроль за виконанням рішення покласти на заступника  міського голови   Наталію </w:t>
      </w:r>
      <w:proofErr w:type="spellStart"/>
      <w:r w:rsidRPr="002474AF">
        <w:rPr>
          <w:rFonts w:ascii="Times New Roman" w:eastAsia="Times New Roman" w:hAnsi="Times New Roman"/>
          <w:sz w:val="26"/>
          <w:szCs w:val="26"/>
          <w:lang w:val="uk-UA" w:eastAsia="ru-RU"/>
        </w:rPr>
        <w:t>Табачук</w:t>
      </w:r>
      <w:proofErr w:type="spellEnd"/>
      <w:r w:rsidRPr="002474AF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</w:p>
    <w:p w:rsidR="00424106" w:rsidRPr="002474AF" w:rsidRDefault="00424106" w:rsidP="00424106">
      <w:pPr>
        <w:jc w:val="both"/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 xml:space="preserve">                 </w:t>
      </w:r>
    </w:p>
    <w:p w:rsidR="00424106" w:rsidRPr="002474AF" w:rsidRDefault="00424106" w:rsidP="00424106">
      <w:pPr>
        <w:jc w:val="both"/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 xml:space="preserve">             </w:t>
      </w:r>
    </w:p>
    <w:p w:rsidR="00424106" w:rsidRDefault="00424106" w:rsidP="00424106">
      <w:pPr>
        <w:jc w:val="both"/>
        <w:rPr>
          <w:sz w:val="26"/>
          <w:szCs w:val="26"/>
          <w:lang w:val="uk-UA"/>
        </w:rPr>
      </w:pPr>
    </w:p>
    <w:p w:rsidR="00424106" w:rsidRPr="002474AF" w:rsidRDefault="00424106" w:rsidP="00424106">
      <w:pPr>
        <w:jc w:val="both"/>
        <w:rPr>
          <w:sz w:val="26"/>
          <w:szCs w:val="26"/>
          <w:lang w:val="uk-UA"/>
        </w:rPr>
      </w:pPr>
    </w:p>
    <w:p w:rsidR="00424106" w:rsidRPr="002474AF" w:rsidRDefault="00424106" w:rsidP="00424106">
      <w:pPr>
        <w:jc w:val="both"/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>Міський голова                                                                Ігор Матвійчук</w:t>
      </w:r>
    </w:p>
    <w:p w:rsidR="00424106" w:rsidRPr="002474AF" w:rsidRDefault="00424106" w:rsidP="00424106">
      <w:pPr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 xml:space="preserve">                                                                      </w:t>
      </w:r>
    </w:p>
    <w:p w:rsidR="00424106" w:rsidRPr="002474AF" w:rsidRDefault="00424106" w:rsidP="00424106">
      <w:pPr>
        <w:rPr>
          <w:sz w:val="26"/>
          <w:szCs w:val="26"/>
          <w:lang w:val="uk-UA"/>
        </w:rPr>
      </w:pPr>
      <w:r w:rsidRPr="002474AF">
        <w:rPr>
          <w:sz w:val="26"/>
          <w:szCs w:val="26"/>
          <w:lang w:val="uk-UA"/>
        </w:rPr>
        <w:t xml:space="preserve">                                                                    </w:t>
      </w:r>
    </w:p>
    <w:p w:rsidR="00424106" w:rsidRDefault="00424106" w:rsidP="00424106">
      <w:pPr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Default="00424106" w:rsidP="00424106">
      <w:pPr>
        <w:jc w:val="right"/>
        <w:rPr>
          <w:sz w:val="28"/>
          <w:szCs w:val="28"/>
          <w:lang w:val="uk-UA"/>
        </w:rPr>
      </w:pPr>
    </w:p>
    <w:p w:rsidR="00424106" w:rsidRPr="004214B5" w:rsidRDefault="00424106" w:rsidP="0042410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</w:t>
      </w:r>
      <w:r w:rsidRPr="004214B5">
        <w:rPr>
          <w:sz w:val="26"/>
          <w:szCs w:val="26"/>
          <w:lang w:val="uk-UA"/>
        </w:rPr>
        <w:t>ЗАТВЕРДЖЕНО</w:t>
      </w:r>
    </w:p>
    <w:p w:rsidR="00424106" w:rsidRPr="004214B5" w:rsidRDefault="00424106" w:rsidP="00424106">
      <w:pPr>
        <w:ind w:left="4956" w:firstLine="708"/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>рішенням міської ради</w:t>
      </w:r>
    </w:p>
    <w:p w:rsidR="00424106" w:rsidRDefault="00424106" w:rsidP="00424106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 xml:space="preserve">                                                                       </w:t>
      </w:r>
      <w:r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30.07.2020 </w:t>
      </w:r>
      <w:r w:rsidRPr="00DB6863">
        <w:rPr>
          <w:sz w:val="26"/>
          <w:szCs w:val="26"/>
          <w:lang w:val="uk-UA"/>
        </w:rPr>
        <w:t xml:space="preserve">    №  </w:t>
      </w:r>
      <w:r>
        <w:rPr>
          <w:sz w:val="26"/>
          <w:szCs w:val="26"/>
          <w:lang w:val="uk-UA"/>
        </w:rPr>
        <w:t>3306</w:t>
      </w:r>
    </w:p>
    <w:p w:rsidR="00424106" w:rsidRPr="004214B5" w:rsidRDefault="00424106" w:rsidP="00424106">
      <w:pPr>
        <w:rPr>
          <w:sz w:val="26"/>
          <w:szCs w:val="26"/>
          <w:lang w:val="uk-UA"/>
        </w:rPr>
      </w:pPr>
    </w:p>
    <w:p w:rsidR="00424106" w:rsidRPr="004214B5" w:rsidRDefault="00424106" w:rsidP="00424106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>Секретар міської ради</w:t>
      </w:r>
    </w:p>
    <w:p w:rsidR="00424106" w:rsidRPr="004214B5" w:rsidRDefault="00424106" w:rsidP="00424106">
      <w:pPr>
        <w:rPr>
          <w:sz w:val="26"/>
          <w:szCs w:val="26"/>
          <w:lang w:val="uk-UA"/>
        </w:rPr>
      </w:pPr>
    </w:p>
    <w:p w:rsidR="00424106" w:rsidRPr="004214B5" w:rsidRDefault="00424106" w:rsidP="00424106">
      <w:pPr>
        <w:rPr>
          <w:sz w:val="26"/>
          <w:szCs w:val="26"/>
          <w:lang w:val="uk-UA"/>
        </w:rPr>
      </w:pP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4214B5">
        <w:rPr>
          <w:sz w:val="26"/>
          <w:szCs w:val="26"/>
          <w:lang w:val="uk-UA"/>
        </w:rPr>
        <w:t xml:space="preserve">Роман </w:t>
      </w:r>
      <w:proofErr w:type="spellStart"/>
      <w:r w:rsidRPr="004214B5">
        <w:rPr>
          <w:sz w:val="26"/>
          <w:szCs w:val="26"/>
          <w:lang w:val="uk-UA"/>
        </w:rPr>
        <w:t>Боднарчук</w:t>
      </w:r>
      <w:proofErr w:type="spellEnd"/>
    </w:p>
    <w:p w:rsidR="00424106" w:rsidRPr="004214B5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Pr="004214B5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Pr="008C1AC9" w:rsidRDefault="00424106" w:rsidP="00424106">
      <w:pPr>
        <w:jc w:val="center"/>
        <w:rPr>
          <w:b/>
          <w:sz w:val="36"/>
          <w:szCs w:val="36"/>
          <w:lang w:val="uk-UA"/>
        </w:rPr>
      </w:pPr>
    </w:p>
    <w:p w:rsidR="00424106" w:rsidRPr="008C1AC9" w:rsidRDefault="00424106" w:rsidP="00424106">
      <w:pPr>
        <w:pStyle w:val="ac"/>
        <w:jc w:val="center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Зміни до ц</w:t>
      </w:r>
      <w:r w:rsidRPr="008C1AC9">
        <w:rPr>
          <w:rFonts w:ascii="Times New Roman" w:hAnsi="Times New Roman"/>
          <w:b/>
          <w:sz w:val="36"/>
          <w:szCs w:val="36"/>
          <w:lang w:val="uk-UA"/>
        </w:rPr>
        <w:t>ільов</w:t>
      </w:r>
      <w:r>
        <w:rPr>
          <w:rFonts w:ascii="Times New Roman" w:hAnsi="Times New Roman"/>
          <w:b/>
          <w:sz w:val="36"/>
          <w:szCs w:val="36"/>
          <w:lang w:val="uk-UA"/>
        </w:rPr>
        <w:t>ої</w:t>
      </w:r>
      <w:r w:rsidRPr="008C1AC9">
        <w:rPr>
          <w:rFonts w:ascii="Times New Roman" w:hAnsi="Times New Roman"/>
          <w:b/>
          <w:sz w:val="36"/>
          <w:szCs w:val="36"/>
          <w:lang w:val="uk-UA"/>
        </w:rPr>
        <w:t xml:space="preserve"> програм</w:t>
      </w:r>
      <w:r>
        <w:rPr>
          <w:rFonts w:ascii="Times New Roman" w:hAnsi="Times New Roman"/>
          <w:b/>
          <w:sz w:val="36"/>
          <w:szCs w:val="36"/>
          <w:lang w:val="uk-UA"/>
        </w:rPr>
        <w:t>и</w:t>
      </w:r>
      <w:r w:rsidRPr="008C1AC9">
        <w:rPr>
          <w:rFonts w:ascii="Times New Roman" w:hAnsi="Times New Roman"/>
          <w:b/>
          <w:sz w:val="36"/>
          <w:szCs w:val="36"/>
          <w:lang w:val="uk-UA"/>
        </w:rPr>
        <w:t xml:space="preserve"> розвитку в</w:t>
      </w:r>
      <w:r>
        <w:rPr>
          <w:rFonts w:ascii="Times New Roman" w:hAnsi="Times New Roman"/>
          <w:b/>
          <w:sz w:val="36"/>
          <w:szCs w:val="36"/>
          <w:lang w:val="uk-UA"/>
        </w:rPr>
        <w:t>т</w:t>
      </w:r>
      <w:r w:rsidRPr="008C1AC9">
        <w:rPr>
          <w:rFonts w:ascii="Times New Roman" w:hAnsi="Times New Roman"/>
          <w:b/>
          <w:sz w:val="36"/>
          <w:szCs w:val="36"/>
          <w:lang w:val="uk-UA"/>
        </w:rPr>
        <w:t>оринної</w:t>
      </w:r>
    </w:p>
    <w:p w:rsidR="00424106" w:rsidRPr="008C1AC9" w:rsidRDefault="00424106" w:rsidP="00424106">
      <w:pPr>
        <w:pStyle w:val="ac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8C1AC9">
        <w:rPr>
          <w:rFonts w:ascii="Times New Roman" w:hAnsi="Times New Roman"/>
          <w:b/>
          <w:sz w:val="36"/>
          <w:szCs w:val="36"/>
          <w:lang w:val="uk-UA"/>
        </w:rPr>
        <w:t>(спеціалізованої) медичної допомоги</w:t>
      </w:r>
    </w:p>
    <w:p w:rsidR="00424106" w:rsidRPr="008C1AC9" w:rsidRDefault="00424106" w:rsidP="00424106">
      <w:pPr>
        <w:jc w:val="center"/>
        <w:rPr>
          <w:b/>
          <w:sz w:val="36"/>
          <w:szCs w:val="36"/>
          <w:lang w:val="uk-UA"/>
        </w:rPr>
      </w:pPr>
      <w:r w:rsidRPr="008C1AC9">
        <w:rPr>
          <w:b/>
          <w:sz w:val="36"/>
          <w:szCs w:val="36"/>
          <w:lang w:val="uk-UA"/>
        </w:rPr>
        <w:t>на 2020 рік</w:t>
      </w:r>
    </w:p>
    <w:p w:rsidR="00424106" w:rsidRPr="008C1AC9" w:rsidRDefault="00424106" w:rsidP="00424106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 xml:space="preserve"> </w:t>
      </w:r>
    </w:p>
    <w:p w:rsidR="00424106" w:rsidRPr="008C1AC9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Pr="008C1AC9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Pr="008C1AC9" w:rsidRDefault="00424106" w:rsidP="00424106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>Замовник програми</w:t>
      </w:r>
    </w:p>
    <w:p w:rsidR="00424106" w:rsidRPr="008C1AC9" w:rsidRDefault="00424106" w:rsidP="00424106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 xml:space="preserve">Генеральний директор </w:t>
      </w:r>
    </w:p>
    <w:p w:rsidR="00424106" w:rsidRPr="008C1AC9" w:rsidRDefault="00424106" w:rsidP="00424106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>КНП «Калуська ЦРЛ»                      _____________</w:t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  <w:t xml:space="preserve"> Іван </w:t>
      </w:r>
      <w:proofErr w:type="spellStart"/>
      <w:r w:rsidRPr="008C1AC9">
        <w:rPr>
          <w:sz w:val="28"/>
          <w:szCs w:val="28"/>
          <w:lang w:val="uk-UA"/>
        </w:rPr>
        <w:t>Красійчук</w:t>
      </w:r>
      <w:proofErr w:type="spellEnd"/>
    </w:p>
    <w:p w:rsidR="00424106" w:rsidRPr="008C1AC9" w:rsidRDefault="00424106" w:rsidP="00424106">
      <w:pPr>
        <w:jc w:val="both"/>
        <w:rPr>
          <w:sz w:val="28"/>
          <w:szCs w:val="28"/>
          <w:lang w:val="uk-UA"/>
        </w:rPr>
      </w:pPr>
    </w:p>
    <w:p w:rsidR="00424106" w:rsidRPr="008C1AC9" w:rsidRDefault="00424106" w:rsidP="00424106">
      <w:pPr>
        <w:jc w:val="both"/>
        <w:rPr>
          <w:sz w:val="28"/>
          <w:szCs w:val="28"/>
          <w:lang w:val="uk-UA"/>
        </w:rPr>
      </w:pPr>
    </w:p>
    <w:p w:rsidR="00424106" w:rsidRPr="008C1AC9" w:rsidRDefault="00424106" w:rsidP="00424106">
      <w:pPr>
        <w:jc w:val="both"/>
        <w:rPr>
          <w:b/>
          <w:sz w:val="28"/>
          <w:szCs w:val="28"/>
          <w:lang w:val="uk-UA"/>
        </w:rPr>
      </w:pPr>
      <w:r w:rsidRPr="008C1AC9">
        <w:rPr>
          <w:b/>
          <w:sz w:val="28"/>
          <w:szCs w:val="28"/>
          <w:lang w:val="uk-UA"/>
        </w:rPr>
        <w:t>Керівник програми</w:t>
      </w:r>
    </w:p>
    <w:p w:rsidR="00424106" w:rsidRPr="008C1AC9" w:rsidRDefault="00424106" w:rsidP="00424106">
      <w:pPr>
        <w:jc w:val="both"/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>Заступник міського голови                ______________</w:t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  <w:t xml:space="preserve">Наталія </w:t>
      </w:r>
      <w:proofErr w:type="spellStart"/>
      <w:r w:rsidRPr="008C1AC9">
        <w:rPr>
          <w:sz w:val="28"/>
          <w:szCs w:val="28"/>
          <w:lang w:val="uk-UA"/>
        </w:rPr>
        <w:t>Табачук</w:t>
      </w:r>
      <w:proofErr w:type="spellEnd"/>
    </w:p>
    <w:p w:rsidR="00424106" w:rsidRPr="008C1AC9" w:rsidRDefault="00424106" w:rsidP="00424106">
      <w:pPr>
        <w:jc w:val="center"/>
        <w:rPr>
          <w:b/>
          <w:sz w:val="28"/>
          <w:szCs w:val="28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Pr="000F0C92" w:rsidRDefault="00424106" w:rsidP="00424106">
      <w:pPr>
        <w:jc w:val="center"/>
        <w:rPr>
          <w:b/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Default="00424106" w:rsidP="00424106">
      <w:pPr>
        <w:rPr>
          <w:sz w:val="26"/>
          <w:szCs w:val="26"/>
          <w:lang w:val="uk-UA"/>
        </w:rPr>
      </w:pPr>
    </w:p>
    <w:p w:rsidR="00424106" w:rsidRPr="00424106" w:rsidRDefault="00424106" w:rsidP="00424106">
      <w:pPr>
        <w:rPr>
          <w:sz w:val="26"/>
          <w:szCs w:val="26"/>
          <w:lang w:val="uk-UA"/>
        </w:rPr>
      </w:pPr>
    </w:p>
    <w:p w:rsidR="00424106" w:rsidRPr="008C1AC9" w:rsidRDefault="00424106" w:rsidP="00424106">
      <w:pPr>
        <w:rPr>
          <w:sz w:val="28"/>
          <w:szCs w:val="28"/>
          <w:lang w:val="uk-UA"/>
        </w:rPr>
      </w:pPr>
    </w:p>
    <w:p w:rsidR="00424106" w:rsidRPr="000F0C92" w:rsidRDefault="00424106" w:rsidP="00424106">
      <w:pPr>
        <w:pStyle w:val="ac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lastRenderedPageBreak/>
        <w:t>Перелік</w:t>
      </w:r>
    </w:p>
    <w:p w:rsidR="00424106" w:rsidRPr="000F0C92" w:rsidRDefault="00424106" w:rsidP="00424106">
      <w:pPr>
        <w:pStyle w:val="ac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t>заходів, обсяги та джерела фінансування Програми</w:t>
      </w:r>
    </w:p>
    <w:p w:rsidR="00424106" w:rsidRPr="000F0C92" w:rsidRDefault="00424106" w:rsidP="00424106">
      <w:pPr>
        <w:pStyle w:val="ac"/>
        <w:rPr>
          <w:rFonts w:ascii="Times New Roman" w:hAnsi="Times New Roman"/>
          <w:sz w:val="26"/>
          <w:szCs w:val="26"/>
          <w:lang w:val="uk-UA"/>
        </w:rPr>
      </w:pPr>
    </w:p>
    <w:p w:rsidR="00424106" w:rsidRPr="000F0C92" w:rsidRDefault="00424106" w:rsidP="00424106">
      <w:pPr>
        <w:pStyle w:val="ac"/>
        <w:jc w:val="both"/>
        <w:rPr>
          <w:rFonts w:ascii="Times New Roman" w:hAnsi="Times New Roman"/>
          <w:sz w:val="26"/>
          <w:szCs w:val="26"/>
          <w:lang w:val="uk-UA"/>
        </w:rPr>
      </w:pPr>
      <w:r w:rsidRPr="000F0C92">
        <w:rPr>
          <w:rFonts w:ascii="Times New Roman" w:hAnsi="Times New Roman"/>
          <w:b/>
          <w:sz w:val="26"/>
          <w:szCs w:val="26"/>
          <w:lang w:val="uk-UA"/>
        </w:rPr>
        <w:t>Назва замовника</w:t>
      </w:r>
      <w:r w:rsidRPr="000F0C92">
        <w:rPr>
          <w:rFonts w:ascii="Times New Roman" w:hAnsi="Times New Roman"/>
          <w:sz w:val="26"/>
          <w:szCs w:val="26"/>
          <w:lang w:val="uk-UA"/>
        </w:rPr>
        <w:t>: КНП «Центральна районна лікарня Калуської міської та районної рад Івано-Франківської області»</w:t>
      </w:r>
    </w:p>
    <w:p w:rsidR="00424106" w:rsidRPr="008C1AC9" w:rsidRDefault="00424106" w:rsidP="00424106">
      <w:pPr>
        <w:pStyle w:val="ac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1087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035"/>
        <w:gridCol w:w="1276"/>
        <w:gridCol w:w="1134"/>
        <w:gridCol w:w="1134"/>
        <w:gridCol w:w="1134"/>
        <w:gridCol w:w="850"/>
        <w:gridCol w:w="2743"/>
      </w:tblGrid>
      <w:tr w:rsidR="00424106" w:rsidRPr="008C1AC9" w:rsidTr="00424106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Орієнтовні обсяги фінансування (тис. грн.)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424106" w:rsidRPr="00616BCB" w:rsidTr="00424106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т. ч. за джерелами фінансування</w:t>
            </w: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Місце-</w:t>
            </w:r>
            <w:proofErr w:type="spellEnd"/>
          </w:p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Інші </w:t>
            </w:r>
            <w:proofErr w:type="spellStart"/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дже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рела</w:t>
            </w:r>
            <w:proofErr w:type="spellEnd"/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106" w:rsidRPr="008C1AC9" w:rsidRDefault="00424106" w:rsidP="008A5CE1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24106" w:rsidRPr="00957E1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препаратами лікарськими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8C1AC9">
              <w:rPr>
                <w:rStyle w:val="af8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Зменшення рівня первинного виходу на інвалідність, зменшення термінів тимчасової непрацездатності в стаціонарі, зменшення тривалості ліжко-дня, зменшення рівня загальної смертності, смертності від інсультів, інфарктів</w:t>
            </w:r>
          </w:p>
        </w:tc>
      </w:tr>
      <w:tr w:rsidR="00424106" w:rsidRPr="00957E1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препаратами фармацевтичними різними, продукцією фотографічною різною, закупівля устаткування медичного, хірургічного та ортопедичного дрібного, тощо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C1AC9">
              <w:rPr>
                <w:rStyle w:val="af8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1788,0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якості лабораторної діагностики, забезпечення проведення якісної імунопрофілактики населення, якісне проведення профілактики внутрішньо-лікарняної інфекції, покращення забезпечення медичної допомоги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онкохворим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. Покращення якості рентгенологічної діагностики хворих, якості надання хірургічної допомоги, впровадження сучасних методів оперативного втручання.</w:t>
            </w:r>
          </w:p>
        </w:tc>
      </w:tr>
      <w:tr w:rsidR="00424106" w:rsidRPr="00957E1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спеціальним продуктом харчування для хворих на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фенілкетонурію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(2 хворих)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8C1AC9">
              <w:rPr>
                <w:rStyle w:val="af8"/>
                <w:rFonts w:ascii="Times New Roman" w:hAnsi="Times New Roman"/>
                <w:i w:val="0"/>
                <w:sz w:val="24"/>
                <w:szCs w:val="24"/>
                <w:lang w:val="uk-UA"/>
              </w:rPr>
              <w:t>Калуська ЦРЛ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Запобігання глибокій інвалідності хворих даної категорії.</w:t>
            </w:r>
          </w:p>
        </w:tc>
      </w:tr>
      <w:tr w:rsidR="00424106" w:rsidRPr="00616BCB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впровадження 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первинного протезування суглобів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424106" w:rsidRPr="00F56797" w:rsidRDefault="00424106" w:rsidP="008A5CE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Впровадження сучасних технологій для 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запобігання глибокої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інвалідизації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хворих.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лікарськими препаратами та медичними виробами хворих (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жителів Калуської громади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у випадку проведення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хроніодіалізу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І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65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прогнозу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перебі</w:t>
            </w:r>
            <w:proofErr w:type="spellEnd"/>
          </w:p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гу захворювання.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Капітальний ремонт дитячої лікарні (2 черга)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умов перебування пацієнтів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Проектування, монтаж і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пусконалагоджу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вання</w:t>
            </w:r>
            <w:proofErr w:type="spellEnd"/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</w:t>
            </w: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матичної системи пожежної сигналізації пологового будинку та дитячої лікарні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4F7B9E" w:rsidRDefault="00424106" w:rsidP="008A5CE1">
            <w:pPr>
              <w:pStyle w:val="ac"/>
              <w:jc w:val="center"/>
              <w:rPr>
                <w:rFonts w:ascii="Times New Roman" w:hAnsi="Times New Roman"/>
                <w:lang w:val="uk-UA"/>
              </w:rPr>
            </w:pPr>
            <w:r w:rsidRPr="004F7B9E">
              <w:rPr>
                <w:rFonts w:ascii="Times New Roman" w:hAnsi="Times New Roman"/>
                <w:lang w:val="uk-UA"/>
              </w:rPr>
              <w:t>2020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протипожежної безпеки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Фінансова допомога підприємству на заробітну плату з нарахуваннями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rPr>
                <w:rStyle w:val="af8"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56797">
              <w:rPr>
                <w:rFonts w:ascii="Times New Roman" w:hAnsi="Times New Roman"/>
                <w:sz w:val="24"/>
                <w:szCs w:val="24"/>
                <w:lang w:val="uk-UA"/>
              </w:rPr>
              <w:t>2020рік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9242</w:t>
            </w:r>
            <w:r w:rsidRPr="00F5679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9242</w:t>
            </w:r>
            <w:r w:rsidRPr="00F5679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Стимулювання працівників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Капітальний ремонт асфальтового покриття прибудинкових територій та внутрішніх проїздів за адресою: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м.Калуш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в.Медична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rPr>
                <w:rStyle w:val="af8"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благоустрою території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обладнання та інструменти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лапароскопічних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операцій.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rPr>
                <w:rStyle w:val="af8"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2020рік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F56797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Поліпшення матеріально-технічної бази</w:t>
            </w:r>
          </w:p>
        </w:tc>
      </w:tr>
      <w:tr w:rsidR="00424106" w:rsidRPr="008C1AC9" w:rsidTr="0042410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Style w:val="af8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16750,0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106" w:rsidRPr="008C1AC9" w:rsidRDefault="00424106" w:rsidP="008A5CE1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424106" w:rsidRDefault="00424106" w:rsidP="00424106">
      <w:pPr>
        <w:jc w:val="both"/>
        <w:rPr>
          <w:b/>
          <w:sz w:val="28"/>
          <w:szCs w:val="28"/>
          <w:lang w:val="uk-UA"/>
        </w:rPr>
      </w:pPr>
    </w:p>
    <w:p w:rsidR="00424106" w:rsidRPr="00DB6863" w:rsidRDefault="00424106" w:rsidP="00424106">
      <w:pPr>
        <w:jc w:val="both"/>
        <w:rPr>
          <w:sz w:val="26"/>
          <w:szCs w:val="26"/>
          <w:lang w:val="uk-UA"/>
        </w:rPr>
      </w:pPr>
      <w:r w:rsidRPr="00DB6863">
        <w:rPr>
          <w:sz w:val="26"/>
          <w:szCs w:val="26"/>
          <w:lang w:val="uk-UA"/>
        </w:rPr>
        <w:t>Замовник програми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>____________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 xml:space="preserve">Іван </w:t>
      </w:r>
      <w:proofErr w:type="spellStart"/>
      <w:r w:rsidRPr="00DB6863">
        <w:rPr>
          <w:sz w:val="26"/>
          <w:szCs w:val="26"/>
          <w:lang w:val="uk-UA"/>
        </w:rPr>
        <w:t>Красійчук</w:t>
      </w:r>
      <w:proofErr w:type="spellEnd"/>
    </w:p>
    <w:p w:rsidR="00424106" w:rsidRDefault="00424106" w:rsidP="00424106">
      <w:pPr>
        <w:jc w:val="both"/>
        <w:rPr>
          <w:sz w:val="26"/>
          <w:szCs w:val="26"/>
          <w:lang w:val="uk-UA"/>
        </w:rPr>
      </w:pPr>
    </w:p>
    <w:p w:rsidR="00A1744D" w:rsidRPr="00B92C2F" w:rsidRDefault="00424106" w:rsidP="00A1744D">
      <w:pPr>
        <w:jc w:val="both"/>
        <w:rPr>
          <w:sz w:val="28"/>
          <w:szCs w:val="28"/>
          <w:highlight w:val="yellow"/>
          <w:lang w:val="uk-UA"/>
        </w:rPr>
      </w:pPr>
      <w:r w:rsidRPr="00DB6863">
        <w:rPr>
          <w:sz w:val="26"/>
          <w:szCs w:val="26"/>
          <w:lang w:val="uk-UA"/>
        </w:rPr>
        <w:t>Керівник програми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>____________</w:t>
      </w:r>
      <w:r w:rsidRPr="00DB6863">
        <w:rPr>
          <w:sz w:val="26"/>
          <w:szCs w:val="26"/>
          <w:lang w:val="uk-UA"/>
        </w:rPr>
        <w:tab/>
      </w:r>
      <w:r w:rsidRPr="00DB6863">
        <w:rPr>
          <w:sz w:val="26"/>
          <w:szCs w:val="26"/>
          <w:lang w:val="uk-UA"/>
        </w:rPr>
        <w:tab/>
        <w:t xml:space="preserve">Наталія </w:t>
      </w:r>
      <w:proofErr w:type="spellStart"/>
      <w:r w:rsidRPr="00DB6863">
        <w:rPr>
          <w:sz w:val="26"/>
          <w:szCs w:val="26"/>
          <w:lang w:val="uk-UA"/>
        </w:rPr>
        <w:t>Табачук</w:t>
      </w:r>
      <w:proofErr w:type="spellEnd"/>
      <w:r w:rsidRPr="00DB6863">
        <w:rPr>
          <w:sz w:val="25"/>
          <w:szCs w:val="25"/>
          <w:lang w:val="uk-UA"/>
        </w:rPr>
        <w:tab/>
      </w: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5C1B"/>
    <w:multiLevelType w:val="hybridMultilevel"/>
    <w:tmpl w:val="67209406"/>
    <w:lvl w:ilvl="0" w:tplc="1DC6A7A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1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3"/>
  </w:num>
  <w:num w:numId="10">
    <w:abstractNumId w:val="5"/>
  </w:num>
  <w:num w:numId="11">
    <w:abstractNumId w:val="2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1"/>
  </w:num>
  <w:num w:numId="24">
    <w:abstractNumId w:val="10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2"/>
  </w:num>
  <w:num w:numId="30">
    <w:abstractNumId w:val="24"/>
  </w:num>
  <w:num w:numId="31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9"/>
  </w:num>
  <w:num w:numId="37">
    <w:abstractNumId w:val="20"/>
  </w:num>
  <w:num w:numId="38">
    <w:abstractNumId w:val="8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7"/>
  </w:num>
  <w:num w:numId="48">
    <w:abstractNumId w:val="14"/>
  </w:num>
  <w:num w:numId="49">
    <w:abstractNumId w:val="4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106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6A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365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qFormat/>
    <w:rsid w:val="004241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2823</Words>
  <Characters>1610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2020-07-31T06:03:00Z</cp:lastPrinted>
  <dcterms:created xsi:type="dcterms:W3CDTF">2020-07-30T06:06:00Z</dcterms:created>
  <dcterms:modified xsi:type="dcterms:W3CDTF">2020-07-31T06:03:00Z</dcterms:modified>
</cp:coreProperties>
</file>